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28"/>
          <w:szCs w:val="28"/>
        </w:rPr>
      </w:pPr>
      <w:bookmarkStart w:id="1" w:name="_GoBack"/>
      <w:bookmarkStart w:id="0" w:name="OLE_LINK26"/>
      <w:r>
        <w:rPr>
          <w:rFonts w:hint="eastAsia" w:ascii="方正小标宋简体" w:eastAsia="方正小标宋简体"/>
          <w:sz w:val="28"/>
          <w:szCs w:val="28"/>
        </w:rPr>
        <w:t>平顶山市河源水利工程维护中心一次性询价采购报价（最终报价）表</w:t>
      </w:r>
      <w:bookmarkEnd w:id="0"/>
    </w:p>
    <w:bookmarkEnd w:id="1"/>
    <w:p>
      <w:pPr>
        <w:snapToGrid w:val="0"/>
        <w:spacing w:line="560" w:lineRule="exact"/>
        <w:ind w:firstLine="560" w:firstLineChars="200"/>
        <w:jc w:val="center"/>
        <w:rPr>
          <w:rFonts w:eastAsia="方正仿宋_GBK"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6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项目编号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exac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总报价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小写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：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  <w:p>
            <w:pPr>
              <w:snapToGrid w:val="0"/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大写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：                               </w:t>
            </w:r>
          </w:p>
          <w:p>
            <w:pPr>
              <w:snapToGrid w:val="0"/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（供应商报价时，应附报价清单明细表。）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供货（竣工、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服务）期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个（日历日）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质量保证期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个（月）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或其授权代表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56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（签名处）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供应商名称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56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（加盖公章处）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报价日期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备</w:t>
      </w: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w w:val="90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w w:val="90"/>
          <w:sz w:val="28"/>
          <w:szCs w:val="28"/>
        </w:rPr>
        <w:t>本表由供应商于报价前填写，签字盖章密封后交采购人采购小组</w:t>
      </w:r>
      <w:r>
        <w:rPr>
          <w:rFonts w:hint="eastAsia" w:ascii="仿宋_GB2312" w:eastAsia="仿宋_GB2312"/>
          <w:w w:val="90"/>
          <w:sz w:val="28"/>
          <w:szCs w:val="28"/>
          <w:lang w:eastAsia="zh-CN"/>
        </w:rPr>
        <w:t>；</w:t>
      </w:r>
    </w:p>
    <w:p>
      <w:pPr>
        <w:spacing w:line="560" w:lineRule="exact"/>
        <w:ind w:firstLine="840" w:firstLineChars="3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材料报价需含拆除安装费用。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</w:p>
    <w:sectPr>
      <w:pgSz w:w="11906" w:h="16838"/>
      <w:pgMar w:top="1134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AE"/>
    <w:rsid w:val="00287F09"/>
    <w:rsid w:val="00302571"/>
    <w:rsid w:val="00401D8F"/>
    <w:rsid w:val="004430AE"/>
    <w:rsid w:val="006412BB"/>
    <w:rsid w:val="006916AA"/>
    <w:rsid w:val="007F4E4B"/>
    <w:rsid w:val="00864EAE"/>
    <w:rsid w:val="009060E9"/>
    <w:rsid w:val="00A54D7B"/>
    <w:rsid w:val="00B44DD7"/>
    <w:rsid w:val="00D45C0E"/>
    <w:rsid w:val="00DA53E7"/>
    <w:rsid w:val="00EC57F3"/>
    <w:rsid w:val="00F52470"/>
    <w:rsid w:val="00FA4428"/>
    <w:rsid w:val="00FC26CC"/>
    <w:rsid w:val="0E541CB7"/>
    <w:rsid w:val="2B042B45"/>
    <w:rsid w:val="4EB32611"/>
    <w:rsid w:val="53B0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127</Words>
  <Characters>724</Characters>
  <Lines>6</Lines>
  <Paragraphs>1</Paragraphs>
  <TotalTime>3</TotalTime>
  <ScaleCrop>false</ScaleCrop>
  <LinksUpToDate>false</LinksUpToDate>
  <CharactersWithSpaces>850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2025-06-09T08:40:00Z</dcterms:created>
  <dc:creator>微软用户</dc:creator>
  <cp:lastModifiedBy>武志远</cp:lastModifiedBy>
  <cp:lastPrinted>2025-06-13T01:18:00Z</cp:lastPrinted>
  <dcterms:modified xsi:type="dcterms:W3CDTF">2025-06-17T01:57:32Z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